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4E" w:rsidRPr="001C6C25" w:rsidRDefault="00CB357D" w:rsidP="001C6C25">
      <w:pPr>
        <w:spacing w:after="0"/>
        <w:rPr>
          <w:b/>
        </w:rPr>
      </w:pPr>
      <w:r w:rsidRPr="001C6C25">
        <w:rPr>
          <w:b/>
        </w:rPr>
        <w:t>OŠ MILANA LANGA</w:t>
      </w:r>
    </w:p>
    <w:p w:rsidR="00CB357D" w:rsidRPr="001C6C25" w:rsidRDefault="00CB357D" w:rsidP="001C6C25">
      <w:pPr>
        <w:spacing w:after="0"/>
        <w:rPr>
          <w:b/>
        </w:rPr>
      </w:pPr>
      <w:r w:rsidRPr="001C6C25">
        <w:rPr>
          <w:b/>
        </w:rPr>
        <w:t>LANGOVA 2</w:t>
      </w:r>
    </w:p>
    <w:p w:rsidR="00CB357D" w:rsidRPr="001C6C25" w:rsidRDefault="00CB357D" w:rsidP="001C6C25">
      <w:pPr>
        <w:spacing w:after="0"/>
        <w:rPr>
          <w:b/>
        </w:rPr>
      </w:pPr>
      <w:r w:rsidRPr="001C6C25">
        <w:rPr>
          <w:b/>
        </w:rPr>
        <w:t>10432 BREGANA</w:t>
      </w:r>
    </w:p>
    <w:p w:rsidR="00CB357D" w:rsidRDefault="00CB357D"/>
    <w:p w:rsidR="00CB357D" w:rsidRPr="001C6C25" w:rsidRDefault="00CB357D" w:rsidP="00CB357D">
      <w:pPr>
        <w:jc w:val="center"/>
        <w:rPr>
          <w:b/>
          <w:sz w:val="36"/>
          <w:szCs w:val="36"/>
        </w:rPr>
      </w:pPr>
      <w:r w:rsidRPr="001C6C25">
        <w:rPr>
          <w:b/>
          <w:sz w:val="36"/>
          <w:szCs w:val="36"/>
        </w:rPr>
        <w:t>OBAVIJEST RODITELJIMA</w:t>
      </w:r>
    </w:p>
    <w:p w:rsidR="00CB357D" w:rsidRDefault="00CB357D"/>
    <w:p w:rsidR="00CB357D" w:rsidRPr="008C0793" w:rsidRDefault="00CB357D" w:rsidP="001C6C25">
      <w:pPr>
        <w:jc w:val="both"/>
        <w:rPr>
          <w:b/>
          <w:sz w:val="28"/>
          <w:szCs w:val="28"/>
        </w:rPr>
      </w:pPr>
      <w:r w:rsidRPr="001C6C25">
        <w:rPr>
          <w:b/>
          <w:sz w:val="28"/>
          <w:szCs w:val="28"/>
        </w:rPr>
        <w:t>PREDMET</w:t>
      </w:r>
      <w:r w:rsidRPr="001C6C25">
        <w:rPr>
          <w:sz w:val="28"/>
          <w:szCs w:val="28"/>
        </w:rPr>
        <w:t xml:space="preserve">: </w:t>
      </w:r>
      <w:r w:rsidRPr="008C0793">
        <w:rPr>
          <w:b/>
          <w:sz w:val="28"/>
          <w:szCs w:val="28"/>
        </w:rPr>
        <w:t xml:space="preserve">Mogućnosti ostvarivanja prava na dodjelu financijskih sredstava za osiguranje </w:t>
      </w:r>
      <w:r w:rsidR="002B2AE6">
        <w:rPr>
          <w:b/>
          <w:sz w:val="28"/>
          <w:szCs w:val="28"/>
        </w:rPr>
        <w:t xml:space="preserve">BESPLATNE </w:t>
      </w:r>
      <w:r w:rsidRPr="008C0793">
        <w:rPr>
          <w:b/>
          <w:sz w:val="28"/>
          <w:szCs w:val="28"/>
        </w:rPr>
        <w:t>prehrane djece u osnovnoj školi u školskoj godini 2016./2017.</w:t>
      </w:r>
    </w:p>
    <w:p w:rsidR="00CB357D" w:rsidRDefault="00CB357D" w:rsidP="001C6C25">
      <w:pPr>
        <w:jc w:val="both"/>
      </w:pPr>
    </w:p>
    <w:p w:rsidR="0096446A" w:rsidRPr="001C6C25" w:rsidRDefault="0096446A" w:rsidP="001C6C25">
      <w:pPr>
        <w:jc w:val="both"/>
      </w:pPr>
      <w:r w:rsidRPr="001C6C25">
        <w:t>Poštovani,</w:t>
      </w:r>
    </w:p>
    <w:p w:rsidR="0096446A" w:rsidRPr="001C6C25" w:rsidRDefault="0096446A" w:rsidP="001C6C25">
      <w:pPr>
        <w:jc w:val="both"/>
      </w:pPr>
      <w:r w:rsidRPr="001C6C25">
        <w:t xml:space="preserve">Zaklada „Hrvatska za djecu“ u „Projektu prehrane djece“ osigurava besplatnu prehranu djece ako su ispunjeni traženi uvjeti i roditelji </w:t>
      </w:r>
      <w:r w:rsidRPr="001C6C25">
        <w:rPr>
          <w:u w:val="single"/>
        </w:rPr>
        <w:t xml:space="preserve">dostave potrebnu dokumentaciju u Školu </w:t>
      </w:r>
      <w:r w:rsidRPr="001C6C25">
        <w:rPr>
          <w:b/>
          <w:u w:val="single"/>
        </w:rPr>
        <w:t xml:space="preserve">do </w:t>
      </w:r>
      <w:r w:rsidR="00F27D38">
        <w:rPr>
          <w:b/>
          <w:u w:val="single"/>
        </w:rPr>
        <w:t>19</w:t>
      </w:r>
      <w:r w:rsidRPr="001C6C25">
        <w:rPr>
          <w:b/>
          <w:u w:val="single"/>
        </w:rPr>
        <w:t>.9.2016.</w:t>
      </w:r>
      <w:r w:rsidR="001C6C25" w:rsidRPr="001C6C25">
        <w:rPr>
          <w:b/>
          <w:u w:val="single"/>
        </w:rPr>
        <w:t xml:space="preserve"> </w:t>
      </w:r>
    </w:p>
    <w:p w:rsidR="0096446A" w:rsidRPr="001C6C25" w:rsidRDefault="0096446A" w:rsidP="001C6C25">
      <w:pPr>
        <w:jc w:val="both"/>
      </w:pPr>
      <w:r w:rsidRPr="001C6C25">
        <w:t>Popis potrebnih dokumenata:</w:t>
      </w:r>
    </w:p>
    <w:p w:rsidR="0096446A" w:rsidRPr="001C6C25" w:rsidRDefault="0096446A" w:rsidP="001C6C25">
      <w:pPr>
        <w:pStyle w:val="Odlomakpopisa"/>
        <w:numPr>
          <w:ilvl w:val="0"/>
          <w:numId w:val="1"/>
        </w:numPr>
        <w:jc w:val="both"/>
      </w:pPr>
      <w:r w:rsidRPr="001C6C25">
        <w:t>Tiskana ili elektronička preslika djetetovog rodnog lista (ne starije od 6 mjeseci)</w:t>
      </w:r>
      <w:r w:rsidR="00B1383D" w:rsidRPr="001C6C25">
        <w:t>.</w:t>
      </w:r>
    </w:p>
    <w:p w:rsidR="0096446A" w:rsidRPr="001C6C25" w:rsidRDefault="0096446A" w:rsidP="001C6C25">
      <w:pPr>
        <w:pStyle w:val="Odlomakpopisa"/>
        <w:numPr>
          <w:ilvl w:val="0"/>
          <w:numId w:val="1"/>
        </w:numPr>
        <w:jc w:val="both"/>
      </w:pPr>
      <w:r w:rsidRPr="001C6C25">
        <w:t xml:space="preserve">Tiskana ili elektronička (ispis iz sustava e-građani) preslika domovnice za dijete </w:t>
      </w:r>
      <w:r w:rsidR="00B1383D" w:rsidRPr="001C6C25">
        <w:t>i/</w:t>
      </w:r>
      <w:r w:rsidRPr="001C6C25">
        <w:t>ili jednog roditelja</w:t>
      </w:r>
      <w:r w:rsidR="00B1383D" w:rsidRPr="001C6C25">
        <w:t>.</w:t>
      </w:r>
    </w:p>
    <w:p w:rsidR="00B1383D" w:rsidRPr="001C6C25" w:rsidRDefault="00B1383D" w:rsidP="001C6C25">
      <w:pPr>
        <w:pStyle w:val="Odlomakpopisa"/>
        <w:numPr>
          <w:ilvl w:val="0"/>
          <w:numId w:val="1"/>
        </w:numPr>
        <w:jc w:val="both"/>
      </w:pPr>
      <w:r w:rsidRPr="001C6C25">
        <w:t>Izjava pod materijalnom i kaznenom odgovornošću o sastavu zajedničkog kućanstva u kojem dijete živi (potpisuje jedan roditelj).</w:t>
      </w:r>
    </w:p>
    <w:p w:rsidR="00B1383D" w:rsidRPr="001C6C25" w:rsidRDefault="00B1383D" w:rsidP="001C6C25">
      <w:pPr>
        <w:pStyle w:val="Odlomakpopisa"/>
        <w:numPr>
          <w:ilvl w:val="0"/>
          <w:numId w:val="1"/>
        </w:numPr>
        <w:jc w:val="both"/>
      </w:pPr>
      <w:r w:rsidRPr="001C6C25">
        <w:t>Potvrda o nezaposlenosti i trajanju nezaposlenosti (izdaje Zavod za zapošljavanje).</w:t>
      </w:r>
    </w:p>
    <w:p w:rsidR="00B1383D" w:rsidRPr="001C6C25" w:rsidRDefault="00B1383D" w:rsidP="001C6C25">
      <w:pPr>
        <w:pStyle w:val="Odlomakpopisa"/>
        <w:numPr>
          <w:ilvl w:val="0"/>
          <w:numId w:val="1"/>
        </w:numPr>
        <w:jc w:val="both"/>
      </w:pPr>
      <w:r w:rsidRPr="001C6C25">
        <w:t>Potvrda o visini mirovine u prethodnoj kalendarskoj godini (izdaje Hrvatski zavod za mirovinsko osiguranje).</w:t>
      </w:r>
    </w:p>
    <w:p w:rsidR="00B1383D" w:rsidRPr="001C6C25" w:rsidRDefault="00B1383D" w:rsidP="001C6C25">
      <w:pPr>
        <w:pStyle w:val="Odlomakpopisa"/>
        <w:numPr>
          <w:ilvl w:val="0"/>
          <w:numId w:val="1"/>
        </w:numPr>
        <w:jc w:val="both"/>
      </w:pPr>
      <w:r w:rsidRPr="001C6C25">
        <w:t xml:space="preserve">Izjava o visini ostvarenih neto dohodaka i drugih dohodaka za razdoblje 1.1.2016. do 31.8.2016. za svakog pojedinog člana zajedničkog kućanstva starijeg od 15 godina. Izjavu potpisuju svi članovi zajedničkog kućanstva stariji od 15 godina. (Priložiti dostupne dokaze </w:t>
      </w:r>
      <w:r w:rsidR="00206F6B" w:rsidRPr="001C6C25">
        <w:t>–</w:t>
      </w:r>
      <w:r w:rsidRPr="001C6C25">
        <w:t xml:space="preserve"> </w:t>
      </w:r>
      <w:r w:rsidR="00206F6B" w:rsidRPr="001C6C25">
        <w:t>npr. platne liste, IP obrasci, potvrde poslodavca, potvrde HZMO i HZZO.)</w:t>
      </w:r>
    </w:p>
    <w:p w:rsidR="00206F6B" w:rsidRPr="001C6C25" w:rsidRDefault="00206F6B" w:rsidP="001C6C25">
      <w:pPr>
        <w:pStyle w:val="Odlomakpopisa"/>
        <w:numPr>
          <w:ilvl w:val="0"/>
          <w:numId w:val="1"/>
        </w:numPr>
        <w:jc w:val="both"/>
      </w:pPr>
      <w:r w:rsidRPr="001C6C25">
        <w:t xml:space="preserve">Potvrda o visini isplaćene naknade plaće za bolovanje, </w:t>
      </w:r>
      <w:proofErr w:type="spellStart"/>
      <w:r w:rsidRPr="001C6C25">
        <w:t>rodiljnih</w:t>
      </w:r>
      <w:proofErr w:type="spellEnd"/>
      <w:r w:rsidRPr="001C6C25">
        <w:t xml:space="preserve"> i roditeljskih potpora u tijeku prethodne kalendarske godine (potvrde HZZO).</w:t>
      </w:r>
    </w:p>
    <w:p w:rsidR="00206F6B" w:rsidRPr="001C6C25" w:rsidRDefault="00206F6B" w:rsidP="001C6C25">
      <w:pPr>
        <w:pStyle w:val="Odlomakpopisa"/>
        <w:numPr>
          <w:ilvl w:val="0"/>
          <w:numId w:val="1"/>
        </w:numPr>
        <w:jc w:val="both"/>
      </w:pPr>
      <w:r w:rsidRPr="001C6C25">
        <w:t>Izjava da obitelj nije ostvarila potporu od Zaklade za fizičke osobe u svrhu pokrića troškova prehrane za dijete u školskoj godini 2016./2017. (potpisuje jedan roditelj).</w:t>
      </w:r>
    </w:p>
    <w:p w:rsidR="00206F6B" w:rsidRPr="001C6C25" w:rsidRDefault="00206F6B" w:rsidP="001C6C25">
      <w:pPr>
        <w:pStyle w:val="Odlomakpopisa"/>
        <w:numPr>
          <w:ilvl w:val="0"/>
          <w:numId w:val="1"/>
        </w:numPr>
        <w:jc w:val="both"/>
      </w:pPr>
      <w:r w:rsidRPr="001C6C25">
        <w:t>Izjava da dijete nije po nekoj drugoj osnovi ostvarilo pravo na pokriće troškova prehrane (potpisuje jedan roditelj).</w:t>
      </w:r>
    </w:p>
    <w:p w:rsidR="00206F6B" w:rsidRPr="002B2AE6" w:rsidRDefault="004B527A" w:rsidP="002B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B2AE6">
        <w:rPr>
          <w:b/>
        </w:rPr>
        <w:t>Pravo može ostvariti obitelj čiji prosječni mjesečni prihod, ostvaren u razdoblju od 1.1.2016. do 31.8.2016. godine, ne prelazi iznos od 60,1323% proračunske osnovice propisane Zakonom o izvršavanju državnog proračuna RH za 2016. godinu što iznosi 2.000,00 kn po članu obitelji.</w:t>
      </w:r>
    </w:p>
    <w:p w:rsidR="00F27D38" w:rsidRPr="001C6C25" w:rsidRDefault="00F27D38" w:rsidP="001C6C25">
      <w:pPr>
        <w:jc w:val="both"/>
      </w:pPr>
      <w:r>
        <w:t>Izjave pod točkama: 3, 8 i 9 nalaze se u prilogu na web stranici Škole.</w:t>
      </w:r>
    </w:p>
    <w:p w:rsidR="001C6C25" w:rsidRPr="001C6C25" w:rsidRDefault="001C6C25" w:rsidP="001C6C25">
      <w:pPr>
        <w:jc w:val="both"/>
      </w:pPr>
      <w:r w:rsidRPr="001C6C25">
        <w:t>Naknadne prijave tijekom školske godine nisu predviđene.</w:t>
      </w:r>
    </w:p>
    <w:p w:rsidR="001C6C25" w:rsidRPr="001C6C25" w:rsidRDefault="001C6C25" w:rsidP="001C6C25">
      <w:pPr>
        <w:jc w:val="both"/>
      </w:pPr>
    </w:p>
    <w:p w:rsidR="001C6C25" w:rsidRPr="001C6C25" w:rsidRDefault="001C6C25" w:rsidP="001C6C25">
      <w:pPr>
        <w:jc w:val="both"/>
      </w:pPr>
      <w:r w:rsidRPr="001C6C25">
        <w:t>Bregan</w:t>
      </w:r>
      <w:r w:rsidR="002B2AE6">
        <w:t>a</w:t>
      </w:r>
      <w:r w:rsidRPr="001C6C25">
        <w:t>, 5. rujna 2016.</w:t>
      </w:r>
    </w:p>
    <w:p w:rsidR="001C6C25" w:rsidRPr="001C6C25" w:rsidRDefault="001C6C25" w:rsidP="001C6C25">
      <w:pPr>
        <w:ind w:left="6096"/>
        <w:jc w:val="both"/>
      </w:pPr>
      <w:r w:rsidRPr="001C6C25">
        <w:t xml:space="preserve">Ravnatelj: </w:t>
      </w:r>
    </w:p>
    <w:p w:rsidR="001C6C25" w:rsidRPr="001C6C25" w:rsidRDefault="001C6C25" w:rsidP="002B2AE6">
      <w:pPr>
        <w:ind w:left="6096"/>
        <w:jc w:val="both"/>
      </w:pPr>
      <w:r w:rsidRPr="001C6C25">
        <w:t>Igor Matijašić, prof.</w:t>
      </w:r>
      <w:bookmarkStart w:id="0" w:name="_GoBack"/>
      <w:bookmarkEnd w:id="0"/>
    </w:p>
    <w:sectPr w:rsidR="001C6C25" w:rsidRPr="001C6C25" w:rsidSect="001C6C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423D"/>
    <w:multiLevelType w:val="hybridMultilevel"/>
    <w:tmpl w:val="DEBED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C6"/>
    <w:rsid w:val="001C6C25"/>
    <w:rsid w:val="00206F6B"/>
    <w:rsid w:val="002B2AE6"/>
    <w:rsid w:val="004B527A"/>
    <w:rsid w:val="005E6FB3"/>
    <w:rsid w:val="00845FC6"/>
    <w:rsid w:val="008C0793"/>
    <w:rsid w:val="0096446A"/>
    <w:rsid w:val="00991B4E"/>
    <w:rsid w:val="00B1383D"/>
    <w:rsid w:val="00CB357D"/>
    <w:rsid w:val="00F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FCD4-1FFA-4FE0-B28E-90E4F429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4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informatika00</dc:creator>
  <cp:keywords/>
  <dc:description/>
  <cp:lastModifiedBy>Igor</cp:lastModifiedBy>
  <cp:revision>5</cp:revision>
  <cp:lastPrinted>2016-09-05T05:13:00Z</cp:lastPrinted>
  <dcterms:created xsi:type="dcterms:W3CDTF">2016-09-02T10:49:00Z</dcterms:created>
  <dcterms:modified xsi:type="dcterms:W3CDTF">2016-09-05T05:14:00Z</dcterms:modified>
</cp:coreProperties>
</file>